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9AB2" w14:textId="6DD2AF77" w:rsidR="00C702D1" w:rsidRPr="00AB02F7" w:rsidRDefault="00C65755" w:rsidP="00C657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311817" w:rsidRPr="00AB02F7">
        <w:rPr>
          <w:b/>
          <w:bCs/>
          <w:sz w:val="28"/>
          <w:szCs w:val="28"/>
        </w:rPr>
        <w:t>C</w:t>
      </w:r>
      <w:r w:rsidR="00641040">
        <w:rPr>
          <w:b/>
          <w:bCs/>
          <w:sz w:val="28"/>
          <w:szCs w:val="28"/>
        </w:rPr>
        <w:t>lean In Place (CIP)</w:t>
      </w:r>
      <w:r w:rsidRPr="00C65755">
        <w:rPr>
          <w:noProof/>
        </w:rPr>
        <w:t xml:space="preserve"> </w:t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62B2F1E4" wp14:editId="5D489631">
            <wp:extent cx="1209675" cy="1209675"/>
            <wp:effectExtent l="0" t="0" r="0" b="9525"/>
            <wp:docPr id="860710110" name="Picture 860710110" descr="A white and black label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10110" name="Picture 860710110" descr="A white and black label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48EA" w14:textId="77777777" w:rsidR="00AB02F7" w:rsidRPr="00641040" w:rsidRDefault="00AB02F7" w:rsidP="00AB02F7">
      <w:pPr>
        <w:jc w:val="center"/>
        <w:rPr>
          <w:b/>
          <w:bCs/>
        </w:rPr>
      </w:pPr>
    </w:p>
    <w:p w14:paraId="4B609B1D" w14:textId="77777777" w:rsidR="00957636" w:rsidRDefault="00E74B11" w:rsidP="00641040">
      <w:r>
        <w:t>This</w:t>
      </w:r>
      <w:r w:rsidR="00641040" w:rsidRPr="00641040">
        <w:t xml:space="preserve"> course</w:t>
      </w:r>
      <w:r w:rsidR="005E3433">
        <w:t xml:space="preserve"> is designed</w:t>
      </w:r>
      <w:r w:rsidR="00641040" w:rsidRPr="00641040">
        <w:t xml:space="preserve"> for </w:t>
      </w:r>
      <w:r w:rsidR="005E3433">
        <w:t>O</w:t>
      </w:r>
      <w:r w:rsidR="00641040" w:rsidRPr="00641040">
        <w:t>perators</w:t>
      </w:r>
      <w:r>
        <w:t xml:space="preserve">, </w:t>
      </w:r>
      <w:r w:rsidR="005E3433">
        <w:t>S</w:t>
      </w:r>
      <w:r w:rsidR="00641040" w:rsidRPr="00641040">
        <w:t>upervisors</w:t>
      </w:r>
      <w:r w:rsidR="00641040">
        <w:t xml:space="preserve"> and </w:t>
      </w:r>
      <w:r w:rsidR="00641040" w:rsidRPr="00641040">
        <w:t xml:space="preserve">for anybody involved in the handling of chemicals. </w:t>
      </w:r>
    </w:p>
    <w:p w14:paraId="3E760444" w14:textId="77777777" w:rsidR="00957636" w:rsidRDefault="00641040" w:rsidP="00641040">
      <w:r>
        <w:t xml:space="preserve">Topics include: </w:t>
      </w:r>
      <w:r w:rsidRPr="00641040">
        <w:t xml:space="preserve">Water quality, </w:t>
      </w:r>
      <w:r w:rsidR="0006411E">
        <w:t>c</w:t>
      </w:r>
      <w:r w:rsidRPr="00641040">
        <w:t xml:space="preserve">hemical </w:t>
      </w:r>
      <w:r w:rsidR="0006411E">
        <w:t>t</w:t>
      </w:r>
      <w:r w:rsidRPr="00641040">
        <w:t xml:space="preserve">ypes, </w:t>
      </w:r>
      <w:r w:rsidR="00957636">
        <w:t>o</w:t>
      </w:r>
      <w:r w:rsidRPr="00641040">
        <w:t>peration of CIP Circuits, safe taking and analysing of samples, identifying faults</w:t>
      </w:r>
      <w:r w:rsidR="00957636">
        <w:t>, c</w:t>
      </w:r>
      <w:r w:rsidRPr="00641040">
        <w:t>arrying out titrations and sample swabs of equipment, optimization of CIPs and troubleshooting.</w:t>
      </w:r>
    </w:p>
    <w:p w14:paraId="0A72600F" w14:textId="508E7F37" w:rsidR="00641040" w:rsidRPr="0031222F" w:rsidRDefault="0031222F" w:rsidP="00641040">
      <w:pPr>
        <w:rPr>
          <w:i/>
          <w:iCs/>
        </w:rPr>
      </w:pPr>
      <w:r w:rsidRPr="0031222F">
        <w:rPr>
          <w:b/>
          <w:bCs/>
          <w:i/>
          <w:iCs/>
        </w:rPr>
        <w:t>Note:</w:t>
      </w:r>
      <w:r w:rsidRPr="0031222F">
        <w:rPr>
          <w:i/>
          <w:iCs/>
        </w:rPr>
        <w:t xml:space="preserve"> Please make Water Technology aware if any additional learning support is required.</w:t>
      </w:r>
    </w:p>
    <w:p w14:paraId="6D9EEF9A" w14:textId="77777777" w:rsidR="00641040" w:rsidRPr="00641040" w:rsidRDefault="00641040" w:rsidP="00641040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641040">
        <w:rPr>
          <w:rFonts w:ascii="Calibri" w:eastAsia="Calibri" w:hAnsi="Calibri" w:cs="Calibri"/>
          <w:color w:val="000000"/>
          <w:lang w:val="en-GB" w:eastAsia="en-IE"/>
        </w:rPr>
        <w:t>Aims: Understand the operation and criteria surrounding CIP function</w:t>
      </w:r>
    </w:p>
    <w:p w14:paraId="461DD6F3" w14:textId="77777777" w:rsidR="00994D99" w:rsidRDefault="00641040" w:rsidP="00641040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641040">
        <w:rPr>
          <w:rFonts w:ascii="Calibri" w:eastAsia="Calibri" w:hAnsi="Calibri" w:cs="Calibri"/>
          <w:color w:val="000000"/>
          <w:lang w:val="en-GB" w:eastAsia="en-IE"/>
        </w:rPr>
        <w:t xml:space="preserve">Objectives: </w:t>
      </w:r>
    </w:p>
    <w:p w14:paraId="055AD64B" w14:textId="2FD1132C" w:rsidR="00641040" w:rsidRPr="00994D99" w:rsidRDefault="00994D99" w:rsidP="00994D99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>
        <w:rPr>
          <w:rFonts w:ascii="Calibri" w:eastAsia="Calibri" w:hAnsi="Calibri" w:cs="Calibri"/>
          <w:color w:val="000000"/>
          <w:lang w:val="en-GB" w:eastAsia="en-IE"/>
        </w:rPr>
        <w:t xml:space="preserve">Recognize </w:t>
      </w:r>
      <w:r w:rsidR="00641040" w:rsidRPr="00994D99">
        <w:rPr>
          <w:rFonts w:ascii="Calibri" w:eastAsia="Calibri" w:hAnsi="Calibri" w:cs="Calibri"/>
          <w:color w:val="000000"/>
          <w:lang w:val="en-GB" w:eastAsia="en-IE"/>
        </w:rPr>
        <w:t>the hazards and dangers of working with chemicals</w:t>
      </w:r>
    </w:p>
    <w:p w14:paraId="08DBABBA" w14:textId="7045FE8B" w:rsidR="00641040" w:rsidRPr="00994D99" w:rsidRDefault="00641040" w:rsidP="00994D99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94D99">
        <w:rPr>
          <w:rFonts w:ascii="Calibri" w:eastAsia="Calibri" w:hAnsi="Calibri" w:cs="Calibri"/>
          <w:color w:val="000000"/>
          <w:lang w:val="en-GB" w:eastAsia="en-IE"/>
        </w:rPr>
        <w:t>List the types of CIPs</w:t>
      </w:r>
    </w:p>
    <w:p w14:paraId="6E57C60D" w14:textId="542FB344" w:rsidR="00641040" w:rsidRPr="00994D99" w:rsidRDefault="00641040" w:rsidP="00994D99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94D99">
        <w:rPr>
          <w:rFonts w:ascii="Calibri" w:eastAsia="Calibri" w:hAnsi="Calibri" w:cs="Calibri"/>
          <w:color w:val="000000"/>
          <w:lang w:val="en-GB" w:eastAsia="en-IE"/>
        </w:rPr>
        <w:t>List the requirements of a CIP</w:t>
      </w:r>
    </w:p>
    <w:p w14:paraId="3855C581" w14:textId="5EBC91CE" w:rsidR="00641040" w:rsidRPr="00994D99" w:rsidRDefault="00641040" w:rsidP="00994D99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94D99">
        <w:rPr>
          <w:rFonts w:ascii="Calibri" w:eastAsia="Calibri" w:hAnsi="Calibri" w:cs="Calibri"/>
          <w:color w:val="000000"/>
          <w:lang w:val="en-GB" w:eastAsia="en-IE"/>
        </w:rPr>
        <w:t>Describe different spray heads and their function</w:t>
      </w:r>
    </w:p>
    <w:p w14:paraId="4D86A52D" w14:textId="60A4186F" w:rsidR="00641040" w:rsidRPr="00994D99" w:rsidRDefault="00641040" w:rsidP="00994D99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94D99">
        <w:rPr>
          <w:rFonts w:ascii="Calibri" w:eastAsia="Calibri" w:hAnsi="Calibri" w:cs="Calibri"/>
          <w:color w:val="000000"/>
          <w:lang w:val="en-GB" w:eastAsia="en-IE"/>
        </w:rPr>
        <w:t>State the energies required for cleaning</w:t>
      </w:r>
    </w:p>
    <w:p w14:paraId="417B9BD8" w14:textId="0D2CCB68" w:rsidR="00641040" w:rsidRPr="00994D99" w:rsidRDefault="00641040" w:rsidP="00994D99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94D99">
        <w:rPr>
          <w:rFonts w:ascii="Calibri" w:eastAsia="Calibri" w:hAnsi="Calibri" w:cs="Calibri"/>
          <w:color w:val="000000"/>
          <w:lang w:val="en-GB" w:eastAsia="en-IE"/>
        </w:rPr>
        <w:t>Recognize different chemicals and detergents used in CIP and their function</w:t>
      </w:r>
    </w:p>
    <w:p w14:paraId="3E1687E8" w14:textId="2E6DE323" w:rsidR="00641040" w:rsidRPr="00994D99" w:rsidRDefault="00641040" w:rsidP="00994D99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94D99">
        <w:rPr>
          <w:rFonts w:ascii="Calibri" w:eastAsia="Calibri" w:hAnsi="Calibri" w:cs="Calibri"/>
          <w:color w:val="000000"/>
          <w:lang w:val="en-GB" w:eastAsia="en-IE"/>
        </w:rPr>
        <w:t>Describe 3 ways to optimise a CIP</w:t>
      </w:r>
    </w:p>
    <w:p w14:paraId="58A3C03C" w14:textId="37052342" w:rsidR="00311817" w:rsidRPr="00C9685E" w:rsidRDefault="00641040" w:rsidP="00C9685E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94D99">
        <w:rPr>
          <w:rFonts w:ascii="Calibri" w:eastAsia="Calibri" w:hAnsi="Calibri" w:cs="Calibri"/>
          <w:color w:val="000000"/>
          <w:lang w:val="en-GB" w:eastAsia="en-IE"/>
        </w:rPr>
        <w:t>Have an understanding of CIP validation process</w:t>
      </w:r>
    </w:p>
    <w:p w14:paraId="71216DEA" w14:textId="5ED5B92F" w:rsidR="00311817" w:rsidRPr="008A0985" w:rsidRDefault="00311817" w:rsidP="008A0985">
      <w:pPr>
        <w:spacing w:after="120" w:line="240" w:lineRule="auto"/>
        <w:rPr>
          <w:b/>
          <w:bCs/>
        </w:rPr>
      </w:pPr>
      <w:r w:rsidRPr="008A0985">
        <w:rPr>
          <w:b/>
          <w:bCs/>
        </w:rPr>
        <w:t>Duration</w:t>
      </w:r>
    </w:p>
    <w:p w14:paraId="45EB1CC7" w14:textId="04450C33" w:rsidR="00641040" w:rsidRPr="00641040" w:rsidRDefault="003143AB" w:rsidP="0031222F">
      <w:pPr>
        <w:spacing w:after="120" w:line="240" w:lineRule="auto"/>
      </w:pPr>
      <w:r>
        <w:t>2</w:t>
      </w:r>
      <w:r w:rsidR="00641040">
        <w:t xml:space="preserve"> hours</w:t>
      </w:r>
    </w:p>
    <w:p w14:paraId="341DF07C" w14:textId="0954AA9C" w:rsidR="008A0985" w:rsidRPr="005915DC" w:rsidRDefault="00641040" w:rsidP="00641040">
      <w:pPr>
        <w:rPr>
          <w:lang w:val="en-GB"/>
        </w:rPr>
      </w:pPr>
      <w:r w:rsidRPr="00641040">
        <w:rPr>
          <w:b/>
          <w:bCs/>
        </w:rPr>
        <w:t>Assessment:</w:t>
      </w:r>
      <w:r w:rsidRPr="00641040">
        <w:t xml:space="preserve"> Multiple choice question paper</w:t>
      </w:r>
      <w:r w:rsidR="005915DC">
        <w:t xml:space="preserve">. </w:t>
      </w:r>
      <w:r w:rsidR="005915DC">
        <w:rPr>
          <w:lang w:val="en-GB"/>
        </w:rPr>
        <w:t xml:space="preserve">70% minimum is </w:t>
      </w:r>
      <w:r w:rsidR="00957636">
        <w:rPr>
          <w:lang w:val="en-GB"/>
        </w:rPr>
        <w:t>required</w:t>
      </w:r>
      <w:r w:rsidR="005915DC">
        <w:rPr>
          <w:lang w:val="en-GB"/>
        </w:rPr>
        <w:t xml:space="preserve"> to achieve a pass rate.</w:t>
      </w:r>
    </w:p>
    <w:p w14:paraId="68887622" w14:textId="6F8EB48A" w:rsidR="0031222F" w:rsidRDefault="0031222F" w:rsidP="00641040">
      <w:r w:rsidRPr="0031222F">
        <w:rPr>
          <w:b/>
          <w:bCs/>
        </w:rPr>
        <w:t>Delivery:</w:t>
      </w:r>
      <w:r>
        <w:t xml:space="preserve"> Classroom based</w:t>
      </w:r>
    </w:p>
    <w:p w14:paraId="35EFB884" w14:textId="0FA19608" w:rsidR="008A0985" w:rsidRPr="008A0985" w:rsidRDefault="008A0985">
      <w:pPr>
        <w:rPr>
          <w:b/>
          <w:bCs/>
        </w:rPr>
      </w:pPr>
      <w:r w:rsidRPr="008A0985">
        <w:rPr>
          <w:b/>
          <w:bCs/>
        </w:rPr>
        <w:t>Contact:</w:t>
      </w:r>
    </w:p>
    <w:p w14:paraId="11A6ED45" w14:textId="4AA0962F" w:rsidR="008A0985" w:rsidRDefault="008A0985" w:rsidP="008A0985">
      <w:pPr>
        <w:spacing w:after="0" w:line="240" w:lineRule="auto"/>
      </w:pPr>
      <w:r>
        <w:t>Roselle Hoyne</w:t>
      </w:r>
    </w:p>
    <w:p w14:paraId="5AEFC70F" w14:textId="77777777" w:rsidR="008A0985" w:rsidRDefault="008A0985" w:rsidP="008A0985">
      <w:pPr>
        <w:spacing w:after="0" w:line="240" w:lineRule="auto"/>
      </w:pPr>
      <w:r>
        <w:t xml:space="preserve">Email: </w:t>
      </w:r>
      <w:hyperlink r:id="rId8" w:history="1">
        <w:r w:rsidRPr="00851C75">
          <w:rPr>
            <w:rStyle w:val="Hyperlink"/>
          </w:rPr>
          <w:t>r.hoyne@wtlireland.com</w:t>
        </w:r>
      </w:hyperlink>
    </w:p>
    <w:p w14:paraId="0DAE6A1C" w14:textId="0FF30EBA" w:rsidR="008A0985" w:rsidRDefault="008A0985" w:rsidP="008A0985">
      <w:pPr>
        <w:spacing w:after="0" w:line="240" w:lineRule="auto"/>
      </w:pPr>
      <w:r>
        <w:t xml:space="preserve">Phone: </w:t>
      </w:r>
      <w:r w:rsidR="004D20AA">
        <w:t xml:space="preserve">+353 </w:t>
      </w:r>
      <w:r>
        <w:t xml:space="preserve">876093825 </w:t>
      </w:r>
    </w:p>
    <w:p w14:paraId="4051E779" w14:textId="5134175F" w:rsidR="00AB02F7" w:rsidRDefault="00AB02F7" w:rsidP="008A0985">
      <w:pPr>
        <w:spacing w:after="0" w:line="240" w:lineRule="auto"/>
      </w:pPr>
    </w:p>
    <w:p w14:paraId="478D306F" w14:textId="6C32449A" w:rsidR="00311817" w:rsidRDefault="00C9685E" w:rsidP="002248CF">
      <w:pPr>
        <w:spacing w:after="0" w:line="240" w:lineRule="auto"/>
      </w:pPr>
      <w:r>
        <w:rPr>
          <w:noProof/>
        </w:rPr>
        <w:drawing>
          <wp:inline distT="0" distB="0" distL="0" distR="0" wp14:anchorId="5F7EB617" wp14:editId="6952E1C7">
            <wp:extent cx="4040596" cy="2219325"/>
            <wp:effectExtent l="0" t="0" r="0" b="0"/>
            <wp:docPr id="4" name="Picture 4" descr="A&amp;B Clean in Place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&amp;B Clean in Place Syste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94" cy="223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817" w:rsidSect="00C65755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15F9" w14:textId="77777777" w:rsidR="005E59E8" w:rsidRDefault="005E59E8" w:rsidP="000423C8">
      <w:pPr>
        <w:spacing w:after="0" w:line="240" w:lineRule="auto"/>
      </w:pPr>
      <w:r>
        <w:separator/>
      </w:r>
    </w:p>
  </w:endnote>
  <w:endnote w:type="continuationSeparator" w:id="0">
    <w:p w14:paraId="317B369C" w14:textId="77777777" w:rsidR="005E59E8" w:rsidRDefault="005E59E8" w:rsidP="0004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DFF5" w14:textId="77777777" w:rsidR="005E59E8" w:rsidRDefault="005E59E8" w:rsidP="000423C8">
      <w:pPr>
        <w:spacing w:after="0" w:line="240" w:lineRule="auto"/>
      </w:pPr>
      <w:r>
        <w:separator/>
      </w:r>
    </w:p>
  </w:footnote>
  <w:footnote w:type="continuationSeparator" w:id="0">
    <w:p w14:paraId="017473F8" w14:textId="77777777" w:rsidR="005E59E8" w:rsidRDefault="005E59E8" w:rsidP="0004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02C" w14:textId="29300DB9" w:rsidR="000423C8" w:rsidRDefault="00641040">
    <w:pPr>
      <w:pStyle w:val="Header"/>
      <w:rPr>
        <w:noProof/>
      </w:rPr>
    </w:pPr>
    <w:r w:rsidRPr="00FD417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E141E7C" wp14:editId="338B2E13">
          <wp:simplePos x="0" y="0"/>
          <wp:positionH relativeFrom="page">
            <wp:align>left</wp:align>
          </wp:positionH>
          <wp:positionV relativeFrom="paragraph">
            <wp:posOffset>-443548</wp:posOffset>
          </wp:positionV>
          <wp:extent cx="7810608" cy="1995488"/>
          <wp:effectExtent l="0" t="0" r="0" b="5080"/>
          <wp:wrapNone/>
          <wp:docPr id="1" name="Picture 1" descr="T:\Branding\Word Documents\New high resolution files for Printers with eircode\New Header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Branding\Word Documents\New high resolution files for Printers with eircode\New Header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608" cy="199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3C8">
      <w:t xml:space="preserve">       </w:t>
    </w:r>
    <w:r w:rsidR="000423C8">
      <w:rPr>
        <w:noProof/>
      </w:rPr>
      <w:t xml:space="preserve">                                                                                                       </w:t>
    </w:r>
  </w:p>
  <w:p w14:paraId="1662FCBA" w14:textId="1D83F3BE" w:rsidR="000423C8" w:rsidRDefault="000423C8">
    <w:pPr>
      <w:pStyle w:val="Header"/>
    </w:pPr>
    <w:r>
      <w:rPr>
        <w:noProof/>
      </w:rPr>
      <w:t xml:space="preserve">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D0AA0"/>
    <w:multiLevelType w:val="hybridMultilevel"/>
    <w:tmpl w:val="B4EE9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501556"/>
    <w:multiLevelType w:val="hybridMultilevel"/>
    <w:tmpl w:val="5EB0E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C7E6B"/>
    <w:multiLevelType w:val="hybridMultilevel"/>
    <w:tmpl w:val="216CA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13268303">
    <w:abstractNumId w:val="1"/>
  </w:num>
  <w:num w:numId="2" w16cid:durableId="1858033441">
    <w:abstractNumId w:val="2"/>
  </w:num>
  <w:num w:numId="3" w16cid:durableId="147536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17"/>
    <w:rsid w:val="00024431"/>
    <w:rsid w:val="000423C8"/>
    <w:rsid w:val="0006411E"/>
    <w:rsid w:val="001A2877"/>
    <w:rsid w:val="002248CF"/>
    <w:rsid w:val="00246D0F"/>
    <w:rsid w:val="00283DB7"/>
    <w:rsid w:val="00300F54"/>
    <w:rsid w:val="00311817"/>
    <w:rsid w:val="0031222F"/>
    <w:rsid w:val="003143AB"/>
    <w:rsid w:val="00325203"/>
    <w:rsid w:val="003E23E8"/>
    <w:rsid w:val="00456EC6"/>
    <w:rsid w:val="0046192B"/>
    <w:rsid w:val="004D20AA"/>
    <w:rsid w:val="005915DC"/>
    <w:rsid w:val="005E3433"/>
    <w:rsid w:val="005E38B8"/>
    <w:rsid w:val="005E59E8"/>
    <w:rsid w:val="00641040"/>
    <w:rsid w:val="006B3751"/>
    <w:rsid w:val="00833FF5"/>
    <w:rsid w:val="008A0985"/>
    <w:rsid w:val="00901512"/>
    <w:rsid w:val="0094360C"/>
    <w:rsid w:val="00957636"/>
    <w:rsid w:val="00994D99"/>
    <w:rsid w:val="00A03FF4"/>
    <w:rsid w:val="00AB02F7"/>
    <w:rsid w:val="00B72AA8"/>
    <w:rsid w:val="00BB127B"/>
    <w:rsid w:val="00BC259F"/>
    <w:rsid w:val="00BF291B"/>
    <w:rsid w:val="00C65755"/>
    <w:rsid w:val="00C702D1"/>
    <w:rsid w:val="00C731F8"/>
    <w:rsid w:val="00C9685E"/>
    <w:rsid w:val="00CA5E19"/>
    <w:rsid w:val="00D378B8"/>
    <w:rsid w:val="00DF7DDC"/>
    <w:rsid w:val="00E62F71"/>
    <w:rsid w:val="00E74B11"/>
    <w:rsid w:val="00E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9DF8"/>
  <w15:chartTrackingRefBased/>
  <w15:docId w15:val="{0D191F06-650F-46BF-A4BD-BAF353F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C8"/>
  </w:style>
  <w:style w:type="paragraph" w:styleId="Footer">
    <w:name w:val="footer"/>
    <w:basedOn w:val="Normal"/>
    <w:link w:val="Foot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C8"/>
  </w:style>
  <w:style w:type="character" w:styleId="Hyperlink">
    <w:name w:val="Hyperlink"/>
    <w:basedOn w:val="DefaultParagraphFont"/>
    <w:uiPriority w:val="99"/>
    <w:unhideWhenUsed/>
    <w:rsid w:val="008A0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yne@wtlirel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 Hoyne</dc:creator>
  <cp:keywords/>
  <dc:description/>
  <cp:lastModifiedBy>Roselle Hoyne</cp:lastModifiedBy>
  <cp:revision>23</cp:revision>
  <cp:lastPrinted>2023-11-23T11:39:00Z</cp:lastPrinted>
  <dcterms:created xsi:type="dcterms:W3CDTF">2020-01-14T17:06:00Z</dcterms:created>
  <dcterms:modified xsi:type="dcterms:W3CDTF">2025-02-20T09:50:00Z</dcterms:modified>
</cp:coreProperties>
</file>